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041B" w14:textId="3E050B10" w:rsidR="004A72DD" w:rsidRDefault="009A78E6">
      <w:r>
        <w:t>MAJ 15/03/2021</w:t>
      </w:r>
    </w:p>
    <w:p w14:paraId="62864671" w14:textId="544950E4" w:rsidR="009A78E6" w:rsidRDefault="009A78E6"/>
    <w:p w14:paraId="60B0ED22" w14:textId="77777777" w:rsidR="009A78E6" w:rsidRDefault="009A78E6" w:rsidP="009A78E6">
      <w:pPr>
        <w:spacing w:before="100" w:beforeAutospacing="1" w:after="100" w:afterAutospacing="1"/>
        <w:rPr>
          <w:rFonts w:ascii="Poppins" w:hAnsi="Poppins" w:cs="Poppins"/>
          <w:b/>
          <w:bCs/>
          <w:color w:val="15282E"/>
          <w:sz w:val="33"/>
          <w:szCs w:val="33"/>
        </w:rPr>
      </w:pPr>
      <w:r>
        <w:rPr>
          <w:rFonts w:ascii="Poppins" w:hAnsi="Poppins" w:cs="Poppins"/>
          <w:b/>
          <w:bCs/>
          <w:color w:val="15282E"/>
          <w:sz w:val="33"/>
          <w:szCs w:val="33"/>
        </w:rPr>
        <w:t>Informations préalables</w:t>
      </w:r>
    </w:p>
    <w:p w14:paraId="7E861E25" w14:textId="77777777" w:rsidR="009A78E6" w:rsidRDefault="009A78E6" w:rsidP="009A78E6">
      <w:pPr>
        <w:spacing w:after="158"/>
        <w:rPr>
          <w:rFonts w:ascii="Arial" w:hAnsi="Arial" w:cs="Arial"/>
          <w:color w:val="15282E"/>
          <w:sz w:val="20"/>
          <w:szCs w:val="20"/>
        </w:rPr>
      </w:pPr>
      <w:r>
        <w:rPr>
          <w:rFonts w:ascii="Arial" w:hAnsi="Arial" w:cs="Arial"/>
          <w:color w:val="15282E"/>
          <w:sz w:val="27"/>
          <w:szCs w:val="27"/>
        </w:rPr>
        <w:t>L’aide au permis de conduire pour les jeunes en insertion, mise en place dans le cadre du Pacte Région d’Investissement dans les Compétences, et initialement expérimentée dans le Val-d’Oise, est généralisée à tous les départements de l’Ile-de-France à compter du 1er mars 2021. Elle vise à lever le frein de la mobilité pour les jeunes et favoriser l’accès à l’emploi et à la formation.</w:t>
      </w:r>
    </w:p>
    <w:p w14:paraId="7A3F67C0" w14:textId="77777777" w:rsidR="009A78E6" w:rsidRDefault="009A78E6" w:rsidP="009A78E6">
      <w:pPr>
        <w:spacing w:after="158"/>
        <w:rPr>
          <w:rFonts w:ascii="Arial" w:hAnsi="Arial" w:cs="Arial"/>
          <w:color w:val="15282E"/>
          <w:sz w:val="20"/>
          <w:szCs w:val="20"/>
        </w:rPr>
      </w:pPr>
      <w:r>
        <w:rPr>
          <w:rFonts w:ascii="Arial" w:hAnsi="Arial" w:cs="Arial"/>
          <w:color w:val="15282E"/>
          <w:sz w:val="27"/>
          <w:szCs w:val="27"/>
        </w:rPr>
        <w:t>Cette aide ne s’applique par ailleurs qu’aux jeunes (</w:t>
      </w:r>
      <w:r>
        <w:rPr>
          <w:rFonts w:ascii="Arial" w:hAnsi="Arial" w:cs="Arial"/>
          <w:b/>
          <w:bCs/>
          <w:color w:val="15282E"/>
          <w:sz w:val="27"/>
          <w:szCs w:val="27"/>
        </w:rPr>
        <w:t>18-25 ans</w:t>
      </w:r>
      <w:r>
        <w:rPr>
          <w:rFonts w:ascii="Arial" w:hAnsi="Arial" w:cs="Arial"/>
          <w:color w:val="15282E"/>
          <w:sz w:val="27"/>
          <w:szCs w:val="27"/>
        </w:rPr>
        <w:t>) ne pouvant et n’ayant pas bénéficié d’une aide de même objet.</w:t>
      </w:r>
      <w:r>
        <w:rPr>
          <w:rFonts w:ascii="Arial" w:hAnsi="Arial" w:cs="Arial"/>
          <w:color w:val="15282E"/>
          <w:sz w:val="20"/>
          <w:szCs w:val="20"/>
        </w:rPr>
        <w:br/>
      </w:r>
      <w:r>
        <w:rPr>
          <w:rFonts w:ascii="Arial" w:hAnsi="Arial" w:cs="Arial"/>
          <w:color w:val="15282E"/>
          <w:sz w:val="20"/>
          <w:szCs w:val="20"/>
        </w:rPr>
        <w:br/>
      </w:r>
      <w:r>
        <w:rPr>
          <w:rFonts w:ascii="Arial" w:hAnsi="Arial" w:cs="Arial"/>
          <w:b/>
          <w:bCs/>
          <w:color w:val="15282E"/>
          <w:sz w:val="27"/>
          <w:szCs w:val="27"/>
        </w:rPr>
        <w:t>1. Pour être éligible à cette aide</w:t>
      </w:r>
      <w:r>
        <w:rPr>
          <w:rFonts w:ascii="Arial" w:hAnsi="Arial" w:cs="Arial"/>
          <w:color w:val="15282E"/>
          <w:sz w:val="27"/>
          <w:szCs w:val="27"/>
        </w:rPr>
        <w:t>, vous devez être dans l’une de ces trois situations :</w:t>
      </w:r>
      <w:r>
        <w:rPr>
          <w:rFonts w:ascii="Arial" w:hAnsi="Arial" w:cs="Arial"/>
          <w:color w:val="15282E"/>
          <w:sz w:val="20"/>
          <w:szCs w:val="20"/>
        </w:rPr>
        <w:br/>
      </w:r>
      <w:r>
        <w:rPr>
          <w:rFonts w:ascii="Arial" w:hAnsi="Arial" w:cs="Arial"/>
          <w:color w:val="15282E"/>
          <w:sz w:val="27"/>
          <w:szCs w:val="27"/>
        </w:rPr>
        <w:t>a) Stagiaire de la formation professionnelle au sein d’un EDI (Espace de Dynamique d’Insertion) E2C (Ecole 2ème Chance) ou PEE (Parcours d’Entrée dans l’Emploi) OU</w:t>
      </w:r>
      <w:r>
        <w:rPr>
          <w:rFonts w:ascii="Arial" w:hAnsi="Arial" w:cs="Arial"/>
          <w:color w:val="15282E"/>
          <w:sz w:val="20"/>
          <w:szCs w:val="20"/>
        </w:rPr>
        <w:br/>
      </w:r>
      <w:r>
        <w:rPr>
          <w:rFonts w:ascii="Arial" w:hAnsi="Arial" w:cs="Arial"/>
          <w:color w:val="15282E"/>
          <w:sz w:val="27"/>
          <w:szCs w:val="27"/>
        </w:rPr>
        <w:t>b) Suivi en mission locale et signataire d’un parcours contractualisé d’accompagnement vers l’emploi et l’autonomie (PACEA) OU</w:t>
      </w:r>
      <w:r>
        <w:rPr>
          <w:rFonts w:ascii="Arial" w:hAnsi="Arial" w:cs="Arial"/>
          <w:color w:val="15282E"/>
          <w:sz w:val="20"/>
          <w:szCs w:val="20"/>
        </w:rPr>
        <w:br/>
      </w:r>
      <w:r>
        <w:rPr>
          <w:rFonts w:ascii="Arial" w:hAnsi="Arial" w:cs="Arial"/>
          <w:color w:val="15282E"/>
          <w:sz w:val="27"/>
          <w:szCs w:val="27"/>
        </w:rPr>
        <w:t>c) Demandeur d’emploi résidant en QPV (Quartier Politique de la Ville) ou ZRR (Zone Rurale Régionale).</w:t>
      </w:r>
    </w:p>
    <w:p w14:paraId="6D7C29C2" w14:textId="77777777" w:rsidR="009A78E6" w:rsidRDefault="009A78E6" w:rsidP="009A78E6">
      <w:pPr>
        <w:spacing w:after="158"/>
        <w:rPr>
          <w:rFonts w:ascii="Arial" w:hAnsi="Arial" w:cs="Arial"/>
          <w:color w:val="15282E"/>
          <w:sz w:val="20"/>
          <w:szCs w:val="20"/>
        </w:rPr>
      </w:pPr>
      <w:r>
        <w:rPr>
          <w:rFonts w:ascii="Arial" w:hAnsi="Arial" w:cs="Arial"/>
          <w:b/>
          <w:bCs/>
          <w:color w:val="15282E"/>
          <w:sz w:val="27"/>
          <w:szCs w:val="27"/>
        </w:rPr>
        <w:t>Si vous n’êtes pas dans l’une des trois situations ci-dessus, vous ne pouvez pas bénéficier de l’aide au permis.</w:t>
      </w:r>
    </w:p>
    <w:p w14:paraId="4F5ADECD" w14:textId="77777777" w:rsidR="009A78E6" w:rsidRDefault="009A78E6" w:rsidP="009A78E6">
      <w:pPr>
        <w:spacing w:after="158"/>
        <w:rPr>
          <w:rFonts w:ascii="Arial" w:hAnsi="Arial" w:cs="Arial"/>
          <w:color w:val="15282E"/>
          <w:sz w:val="20"/>
          <w:szCs w:val="20"/>
        </w:rPr>
      </w:pPr>
      <w:r>
        <w:rPr>
          <w:rFonts w:ascii="Arial" w:hAnsi="Arial" w:cs="Arial"/>
          <w:color w:val="15282E"/>
          <w:sz w:val="27"/>
          <w:szCs w:val="27"/>
        </w:rPr>
        <w:t>Pour attester de votre situation, vous devrez joindre :</w:t>
      </w:r>
      <w:r>
        <w:rPr>
          <w:rFonts w:ascii="Arial" w:hAnsi="Arial" w:cs="Arial"/>
          <w:color w:val="15282E"/>
          <w:sz w:val="20"/>
          <w:szCs w:val="20"/>
        </w:rPr>
        <w:br/>
      </w:r>
      <w:r>
        <w:rPr>
          <w:rFonts w:ascii="Arial" w:hAnsi="Arial" w:cs="Arial"/>
          <w:color w:val="15282E"/>
          <w:sz w:val="27"/>
          <w:szCs w:val="27"/>
        </w:rPr>
        <w:t>- Dans tous les cas : une copie de votre CNI pour justifier de votre âge</w:t>
      </w:r>
      <w:r>
        <w:rPr>
          <w:rFonts w:ascii="Arial" w:hAnsi="Arial" w:cs="Arial"/>
          <w:color w:val="15282E"/>
          <w:sz w:val="20"/>
          <w:szCs w:val="20"/>
        </w:rPr>
        <w:br/>
      </w:r>
      <w:r>
        <w:rPr>
          <w:rFonts w:ascii="Arial" w:hAnsi="Arial" w:cs="Arial"/>
          <w:color w:val="15282E"/>
          <w:sz w:val="27"/>
          <w:szCs w:val="27"/>
        </w:rPr>
        <w:t>ET selon votre situation : </w:t>
      </w:r>
      <w:r>
        <w:rPr>
          <w:rFonts w:ascii="Arial" w:hAnsi="Arial" w:cs="Arial"/>
          <w:color w:val="15282E"/>
          <w:sz w:val="20"/>
          <w:szCs w:val="20"/>
        </w:rPr>
        <w:br/>
      </w:r>
      <w:r>
        <w:rPr>
          <w:rFonts w:ascii="Arial" w:hAnsi="Arial" w:cs="Arial"/>
          <w:color w:val="15282E"/>
          <w:sz w:val="27"/>
          <w:szCs w:val="27"/>
        </w:rPr>
        <w:t>- Une copie du PACEA et une attestation de votre conseiller Mission locale (attestant que projet professionnel validé nécessite le permis) pour la situation b) OU</w:t>
      </w:r>
      <w:r>
        <w:rPr>
          <w:rFonts w:ascii="Arial" w:hAnsi="Arial" w:cs="Arial"/>
          <w:color w:val="15282E"/>
          <w:sz w:val="20"/>
          <w:szCs w:val="20"/>
        </w:rPr>
        <w:br/>
      </w:r>
      <w:r>
        <w:rPr>
          <w:rFonts w:ascii="Arial" w:hAnsi="Arial" w:cs="Arial"/>
          <w:color w:val="15282E"/>
          <w:sz w:val="27"/>
          <w:szCs w:val="27"/>
        </w:rPr>
        <w:t>- Une attestation d’inscription à Pôle Emploi ainsi qu’une domiciliation en zone rurale ou en QPV pour la situation c).</w:t>
      </w:r>
      <w:r>
        <w:rPr>
          <w:rFonts w:ascii="Arial" w:hAnsi="Arial" w:cs="Arial"/>
          <w:color w:val="15282E"/>
          <w:sz w:val="20"/>
          <w:szCs w:val="20"/>
        </w:rPr>
        <w:br/>
      </w:r>
      <w:r>
        <w:rPr>
          <w:rFonts w:ascii="Arial" w:hAnsi="Arial" w:cs="Arial"/>
          <w:color w:val="15282E"/>
          <w:sz w:val="20"/>
          <w:szCs w:val="20"/>
        </w:rPr>
        <w:br/>
      </w:r>
      <w:r>
        <w:rPr>
          <w:rFonts w:ascii="Arial" w:hAnsi="Arial" w:cs="Arial"/>
          <w:b/>
          <w:bCs/>
          <w:color w:val="15282E"/>
          <w:sz w:val="27"/>
          <w:szCs w:val="27"/>
        </w:rPr>
        <w:t>2. Pour bénéficier du 1er versement (à hauteur de 650€)</w:t>
      </w:r>
      <w:r>
        <w:rPr>
          <w:rFonts w:ascii="Arial" w:hAnsi="Arial" w:cs="Arial"/>
          <w:color w:val="15282E"/>
          <w:sz w:val="27"/>
          <w:szCs w:val="27"/>
        </w:rPr>
        <w:t xml:space="preserve"> et déposer un dossier dans </w:t>
      </w:r>
      <w:proofErr w:type="spellStart"/>
      <w:r>
        <w:rPr>
          <w:rFonts w:ascii="Arial" w:hAnsi="Arial" w:cs="Arial"/>
          <w:color w:val="15282E"/>
          <w:sz w:val="27"/>
          <w:szCs w:val="27"/>
        </w:rPr>
        <w:t>mesdémarches</w:t>
      </w:r>
      <w:proofErr w:type="spellEnd"/>
      <w:r>
        <w:rPr>
          <w:rFonts w:ascii="Arial" w:hAnsi="Arial" w:cs="Arial"/>
          <w:color w:val="15282E"/>
          <w:sz w:val="27"/>
          <w:szCs w:val="27"/>
        </w:rPr>
        <w:t>, vous devez être inscrit dans une auto-école (</w:t>
      </w:r>
      <w:r>
        <w:rPr>
          <w:rFonts w:ascii="Arial" w:hAnsi="Arial" w:cs="Arial"/>
          <w:color w:val="15282E"/>
          <w:sz w:val="27"/>
          <w:szCs w:val="27"/>
          <w:u w:val="single"/>
        </w:rPr>
        <w:t xml:space="preserve">à compter du 1er décembre 2020 pour les jeunes du Val-d’Oise et du 1er </w:t>
      </w:r>
      <w:r>
        <w:rPr>
          <w:rFonts w:ascii="Arial" w:hAnsi="Arial" w:cs="Arial"/>
          <w:color w:val="15282E"/>
          <w:sz w:val="27"/>
          <w:szCs w:val="27"/>
          <w:u w:val="single"/>
        </w:rPr>
        <w:lastRenderedPageBreak/>
        <w:t>mars 2021 pour les autres départements)</w:t>
      </w:r>
      <w:r>
        <w:rPr>
          <w:rFonts w:ascii="Arial" w:hAnsi="Arial" w:cs="Arial"/>
          <w:color w:val="15282E"/>
          <w:sz w:val="27"/>
          <w:szCs w:val="27"/>
        </w:rPr>
        <w:t> et avoir réalisé 10 premières heures de conduite.</w:t>
      </w:r>
      <w:r>
        <w:rPr>
          <w:rFonts w:ascii="Arial" w:hAnsi="Arial" w:cs="Arial"/>
          <w:color w:val="15282E"/>
          <w:sz w:val="20"/>
          <w:szCs w:val="20"/>
        </w:rPr>
        <w:br/>
      </w:r>
      <w:r>
        <w:rPr>
          <w:rFonts w:ascii="Arial" w:hAnsi="Arial" w:cs="Arial"/>
          <w:color w:val="15282E"/>
          <w:sz w:val="27"/>
          <w:szCs w:val="27"/>
        </w:rPr>
        <w:t>Pour justifier de ces éléments, vous devez joindre :</w:t>
      </w:r>
      <w:r>
        <w:rPr>
          <w:rFonts w:ascii="Arial" w:hAnsi="Arial" w:cs="Arial"/>
          <w:color w:val="15282E"/>
          <w:sz w:val="20"/>
          <w:szCs w:val="20"/>
        </w:rPr>
        <w:br/>
      </w:r>
      <w:r>
        <w:rPr>
          <w:rFonts w:ascii="Arial" w:hAnsi="Arial" w:cs="Arial"/>
          <w:color w:val="15282E"/>
          <w:sz w:val="27"/>
          <w:szCs w:val="27"/>
        </w:rPr>
        <w:t>- Le contrat de formation postérieur aux dates citées ci-dessus</w:t>
      </w:r>
      <w:r>
        <w:rPr>
          <w:rFonts w:ascii="Arial" w:hAnsi="Arial" w:cs="Arial"/>
          <w:color w:val="15282E"/>
          <w:sz w:val="20"/>
          <w:szCs w:val="20"/>
        </w:rPr>
        <w:br/>
      </w:r>
      <w:r>
        <w:rPr>
          <w:rFonts w:ascii="Arial" w:hAnsi="Arial" w:cs="Arial"/>
          <w:color w:val="15282E"/>
          <w:sz w:val="27"/>
          <w:szCs w:val="27"/>
        </w:rPr>
        <w:t>- L’attestation de l’auto-école de la réalisation de 10 heures de conduite</w:t>
      </w:r>
      <w:r>
        <w:rPr>
          <w:rFonts w:ascii="Arial" w:hAnsi="Arial" w:cs="Arial"/>
          <w:color w:val="15282E"/>
          <w:sz w:val="20"/>
          <w:szCs w:val="20"/>
        </w:rPr>
        <w:br/>
      </w:r>
      <w:r>
        <w:rPr>
          <w:rFonts w:ascii="Arial" w:hAnsi="Arial" w:cs="Arial"/>
          <w:color w:val="15282E"/>
          <w:sz w:val="27"/>
          <w:szCs w:val="27"/>
        </w:rPr>
        <w:t>- Un RIB</w:t>
      </w:r>
      <w:r>
        <w:rPr>
          <w:rFonts w:ascii="Arial" w:hAnsi="Arial" w:cs="Arial"/>
          <w:color w:val="15282E"/>
          <w:sz w:val="20"/>
          <w:szCs w:val="20"/>
        </w:rPr>
        <w:br/>
      </w:r>
      <w:r>
        <w:rPr>
          <w:rFonts w:ascii="Arial" w:hAnsi="Arial" w:cs="Arial"/>
          <w:color w:val="15282E"/>
          <w:sz w:val="20"/>
          <w:szCs w:val="20"/>
        </w:rPr>
        <w:br/>
      </w:r>
      <w:r>
        <w:rPr>
          <w:rFonts w:ascii="Arial" w:hAnsi="Arial" w:cs="Arial"/>
          <w:b/>
          <w:bCs/>
          <w:color w:val="15282E"/>
          <w:sz w:val="27"/>
          <w:szCs w:val="27"/>
        </w:rPr>
        <w:t>3. Pour bénéficier d’un 2ème versement (au plus égal à 650€), </w:t>
      </w:r>
      <w:r>
        <w:rPr>
          <w:rFonts w:ascii="Arial" w:hAnsi="Arial" w:cs="Arial"/>
          <w:color w:val="15282E"/>
          <w:sz w:val="27"/>
          <w:szCs w:val="27"/>
        </w:rPr>
        <w:t>vous devez avoir réussi l’examen de conduite et joindre :</w:t>
      </w:r>
      <w:r>
        <w:rPr>
          <w:rFonts w:ascii="Arial" w:hAnsi="Arial" w:cs="Arial"/>
          <w:color w:val="15282E"/>
          <w:sz w:val="20"/>
          <w:szCs w:val="20"/>
        </w:rPr>
        <w:br/>
      </w:r>
      <w:r>
        <w:rPr>
          <w:rFonts w:ascii="Arial" w:hAnsi="Arial" w:cs="Arial"/>
          <w:color w:val="15282E"/>
          <w:sz w:val="27"/>
          <w:szCs w:val="27"/>
        </w:rPr>
        <w:t>- L’attestation préfectorale de réussite</w:t>
      </w:r>
      <w:r>
        <w:rPr>
          <w:rFonts w:ascii="Arial" w:hAnsi="Arial" w:cs="Arial"/>
          <w:color w:val="15282E"/>
          <w:sz w:val="20"/>
          <w:szCs w:val="20"/>
        </w:rPr>
        <w:br/>
      </w:r>
      <w:r>
        <w:rPr>
          <w:rFonts w:ascii="Arial" w:hAnsi="Arial" w:cs="Arial"/>
          <w:color w:val="15282E"/>
          <w:sz w:val="27"/>
          <w:szCs w:val="27"/>
        </w:rPr>
        <w:t>- Une facture globale avec la mention « acquittée »</w:t>
      </w:r>
      <w:r>
        <w:rPr>
          <w:rFonts w:ascii="Arial" w:hAnsi="Arial" w:cs="Arial"/>
          <w:color w:val="15282E"/>
          <w:sz w:val="20"/>
          <w:szCs w:val="20"/>
        </w:rPr>
        <w:br/>
      </w:r>
      <w:r>
        <w:rPr>
          <w:rFonts w:ascii="Arial" w:hAnsi="Arial" w:cs="Arial"/>
          <w:color w:val="15282E"/>
          <w:sz w:val="20"/>
          <w:szCs w:val="20"/>
        </w:rPr>
        <w:br/>
      </w:r>
      <w:r>
        <w:rPr>
          <w:rFonts w:ascii="Arial" w:hAnsi="Arial" w:cs="Arial"/>
          <w:color w:val="15282E"/>
          <w:sz w:val="27"/>
          <w:szCs w:val="27"/>
        </w:rPr>
        <w:t>Toute demande erronée ou incomplète sera rejetée. Toute fausse déclaration donnera lieu à un reversement.</w:t>
      </w:r>
    </w:p>
    <w:p w14:paraId="1BB10DA0" w14:textId="77777777" w:rsidR="009A78E6" w:rsidRDefault="009A78E6"/>
    <w:sectPr w:rsidR="009A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46D5"/>
    <w:rsid w:val="004A72DD"/>
    <w:rsid w:val="009A78E6"/>
    <w:rsid w:val="00A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F9B9"/>
  <w15:chartTrackingRefBased/>
  <w15:docId w15:val="{DCCC6B24-F3DF-4E6C-BD3A-3FCEFDF9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COATANEA Patrick</dc:creator>
  <cp:keywords/>
  <dc:description/>
  <cp:lastModifiedBy>COATANEA Patrick</cp:lastModifiedBy>
  <cp:revision>2</cp:revision>
  <dcterms:created xsi:type="dcterms:W3CDTF">2021-03-15T15:43:00Z</dcterms:created>
  <dcterms:modified xsi:type="dcterms:W3CDTF">2021-03-15T15:43:00Z</dcterms:modified>
</cp:coreProperties>
</file>